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9596" w14:textId="5D539649" w:rsidR="00774FEB" w:rsidRPr="008F0168" w:rsidRDefault="00DE2332" w:rsidP="008F0168">
      <w:pPr>
        <w:pStyle w:val="Sinespaciado"/>
        <w:jc w:val="center"/>
        <w:rPr>
          <w:b/>
          <w:sz w:val="36"/>
        </w:rPr>
      </w:pPr>
      <w:r>
        <w:rPr>
          <w:b/>
          <w:sz w:val="36"/>
        </w:rPr>
        <w:t>Información Pública Art. 11 Inciso No.3</w:t>
      </w:r>
    </w:p>
    <w:p w14:paraId="09BF6560" w14:textId="24005747" w:rsidR="008F0168" w:rsidRPr="008F0168" w:rsidRDefault="008F0168" w:rsidP="008F0168">
      <w:pPr>
        <w:pStyle w:val="Sinespaciado"/>
        <w:jc w:val="center"/>
        <w:rPr>
          <w:b/>
          <w:sz w:val="36"/>
        </w:rPr>
      </w:pPr>
      <w:r w:rsidRPr="008F0168">
        <w:rPr>
          <w:b/>
          <w:sz w:val="36"/>
        </w:rPr>
        <w:t xml:space="preserve">Viajes </w:t>
      </w:r>
      <w:r w:rsidR="00013206" w:rsidRPr="008F0168">
        <w:rPr>
          <w:b/>
          <w:sz w:val="36"/>
        </w:rPr>
        <w:t>Nacion</w:t>
      </w:r>
      <w:r w:rsidR="00013206">
        <w:rPr>
          <w:b/>
          <w:sz w:val="36"/>
        </w:rPr>
        <w:t>a</w:t>
      </w:r>
      <w:r w:rsidR="00013206" w:rsidRPr="008F0168">
        <w:rPr>
          <w:b/>
          <w:sz w:val="36"/>
        </w:rPr>
        <w:t>l e Internacional</w:t>
      </w:r>
    </w:p>
    <w:tbl>
      <w:tblPr>
        <w:tblStyle w:val="Tablaconcuadrcula"/>
        <w:tblpPr w:leftFromText="141" w:rightFromText="141" w:vertAnchor="text" w:horzAnchor="margin" w:tblpX="-289" w:tblpY="364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4236BE" w14:paraId="5172FA74" w14:textId="77777777" w:rsidTr="00B901DF">
        <w:tc>
          <w:tcPr>
            <w:tcW w:w="14737" w:type="dxa"/>
          </w:tcPr>
          <w:p w14:paraId="65519F5A" w14:textId="37ED9508" w:rsidR="004236BE" w:rsidRDefault="004236BE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VIATICOS Y BOLETOS  202</w:t>
            </w:r>
            <w:r w:rsidR="00634942">
              <w:rPr>
                <w:sz w:val="48"/>
              </w:rPr>
              <w:t>6</w:t>
            </w:r>
          </w:p>
          <w:p w14:paraId="075B37A9" w14:textId="77777777" w:rsidR="004236BE" w:rsidRDefault="004236BE" w:rsidP="00B901DF">
            <w:pPr>
              <w:jc w:val="center"/>
            </w:pPr>
          </w:p>
        </w:tc>
      </w:tr>
      <w:tr w:rsidR="00FC15FC" w14:paraId="6432F4A3" w14:textId="77777777" w:rsidTr="00B901DF">
        <w:tc>
          <w:tcPr>
            <w:tcW w:w="14737" w:type="dxa"/>
          </w:tcPr>
          <w:p w14:paraId="5841825C" w14:textId="51678760" w:rsidR="00FC15FC" w:rsidRDefault="004C15C2" w:rsidP="00B901DF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FEBRERO</w:t>
            </w:r>
          </w:p>
        </w:tc>
      </w:tr>
    </w:tbl>
    <w:p w14:paraId="0EA0CB1A" w14:textId="1AB8FB69" w:rsidR="008F0168" w:rsidRPr="008F0168" w:rsidRDefault="008F0168" w:rsidP="008F0168">
      <w:pPr>
        <w:pStyle w:val="Sinespaciado"/>
        <w:jc w:val="center"/>
        <w:rPr>
          <w:b/>
          <w:sz w:val="28"/>
        </w:rPr>
      </w:pPr>
    </w:p>
    <w:tbl>
      <w:tblPr>
        <w:tblStyle w:val="Tablaconcuadrcula"/>
        <w:tblpPr w:leftFromText="141" w:rightFromText="141" w:vertAnchor="page" w:horzAnchor="margin" w:tblpX="-280" w:tblpY="4371"/>
        <w:tblW w:w="15304" w:type="dxa"/>
        <w:tblLook w:val="04A0" w:firstRow="1" w:lastRow="0" w:firstColumn="1" w:lastColumn="0" w:noHBand="0" w:noVBand="1"/>
      </w:tblPr>
      <w:tblGrid>
        <w:gridCol w:w="445"/>
        <w:gridCol w:w="989"/>
        <w:gridCol w:w="765"/>
        <w:gridCol w:w="768"/>
        <w:gridCol w:w="835"/>
        <w:gridCol w:w="984"/>
        <w:gridCol w:w="1014"/>
        <w:gridCol w:w="1122"/>
        <w:gridCol w:w="909"/>
        <w:gridCol w:w="1144"/>
        <w:gridCol w:w="989"/>
        <w:gridCol w:w="1070"/>
        <w:gridCol w:w="900"/>
        <w:gridCol w:w="927"/>
        <w:gridCol w:w="2443"/>
      </w:tblGrid>
      <w:tr w:rsidR="00FC15FC" w:rsidRPr="005109F6" w14:paraId="39245942" w14:textId="77777777" w:rsidTr="00FC15FC">
        <w:tc>
          <w:tcPr>
            <w:tcW w:w="445" w:type="dxa"/>
          </w:tcPr>
          <w:p w14:paraId="425ABDF0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</w:t>
            </w:r>
          </w:p>
        </w:tc>
        <w:tc>
          <w:tcPr>
            <w:tcW w:w="989" w:type="dxa"/>
          </w:tcPr>
          <w:p w14:paraId="2E35893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FECHA</w:t>
            </w:r>
          </w:p>
        </w:tc>
        <w:tc>
          <w:tcPr>
            <w:tcW w:w="765" w:type="dxa"/>
          </w:tcPr>
          <w:p w14:paraId="56DEB5F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Acuerdo</w:t>
            </w:r>
          </w:p>
        </w:tc>
        <w:tc>
          <w:tcPr>
            <w:tcW w:w="768" w:type="dxa"/>
          </w:tcPr>
          <w:p w14:paraId="38F77F2D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No. CUR</w:t>
            </w:r>
            <w:r>
              <w:rPr>
                <w:iCs/>
                <w:sz w:val="16"/>
              </w:rPr>
              <w:t xml:space="preserve"> Y/O CHEQUE</w:t>
            </w:r>
          </w:p>
        </w:tc>
        <w:tc>
          <w:tcPr>
            <w:tcW w:w="835" w:type="dxa"/>
          </w:tcPr>
          <w:p w14:paraId="09D6AEE7" w14:textId="6AB949DB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A85EA" wp14:editId="3AD09519">
                      <wp:simplePos x="0" y="0"/>
                      <wp:positionH relativeFrom="column">
                        <wp:posOffset>-1214120</wp:posOffset>
                      </wp:positionH>
                      <wp:positionV relativeFrom="paragraph">
                        <wp:posOffset>375920</wp:posOffset>
                      </wp:positionV>
                      <wp:extent cx="1828800" cy="1828800"/>
                      <wp:effectExtent l="0" t="0" r="0" b="0"/>
                      <wp:wrapNone/>
                      <wp:docPr id="552294110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EBC9B1" w14:textId="6144A984" w:rsidR="00EB0835" w:rsidRPr="00EB0835" w:rsidRDefault="00EB0835" w:rsidP="00EB08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i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5A85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95.6pt;margin-top: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G5nvNDeAAAA&#10;CgEAAA8AAAAAAAAAAAAAAAAAYwQAAGRycy9kb3ducmV2LnhtbFBLBQYAAAAABAAEAPMAAABuBQAA&#10;AAA=&#10;" filled="f" stroked="f">
                      <v:textbox style="mso-fit-shape-to-text:t">
                        <w:txbxContent>
                          <w:p w14:paraId="6AEBC9B1" w14:textId="6144A984" w:rsidR="00EB0835" w:rsidRPr="00EB0835" w:rsidRDefault="00EB0835" w:rsidP="00EB0835">
                            <w:pPr>
                              <w:spacing w:after="0" w:line="240" w:lineRule="auto"/>
                              <w:jc w:val="center"/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503E" w:rsidRPr="00384C3C">
              <w:rPr>
                <w:iCs/>
                <w:sz w:val="16"/>
              </w:rPr>
              <w:t>Unidad Ejecutora</w:t>
            </w:r>
          </w:p>
        </w:tc>
        <w:tc>
          <w:tcPr>
            <w:tcW w:w="984" w:type="dxa"/>
          </w:tcPr>
          <w:p w14:paraId="0C008753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Funcionario</w:t>
            </w:r>
            <w:r>
              <w:rPr>
                <w:iCs/>
                <w:sz w:val="16"/>
              </w:rPr>
              <w:t xml:space="preserve"> y/o Contratista</w:t>
            </w:r>
          </w:p>
        </w:tc>
        <w:tc>
          <w:tcPr>
            <w:tcW w:w="1014" w:type="dxa"/>
          </w:tcPr>
          <w:p w14:paraId="0B541F7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NIT</w:t>
            </w:r>
          </w:p>
        </w:tc>
        <w:tc>
          <w:tcPr>
            <w:tcW w:w="1122" w:type="dxa"/>
          </w:tcPr>
          <w:p w14:paraId="3549024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Cargo</w:t>
            </w:r>
            <w:r>
              <w:rPr>
                <w:iCs/>
                <w:sz w:val="16"/>
              </w:rPr>
              <w:t xml:space="preserve"> y/o Funciones</w:t>
            </w:r>
          </w:p>
        </w:tc>
        <w:tc>
          <w:tcPr>
            <w:tcW w:w="909" w:type="dxa"/>
          </w:tcPr>
          <w:p w14:paraId="4CE9785F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Entidad Autoriza</w:t>
            </w:r>
          </w:p>
        </w:tc>
        <w:tc>
          <w:tcPr>
            <w:tcW w:w="1144" w:type="dxa"/>
          </w:tcPr>
          <w:p w14:paraId="33BBA3C9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Destino</w:t>
            </w:r>
          </w:p>
        </w:tc>
        <w:tc>
          <w:tcPr>
            <w:tcW w:w="989" w:type="dxa"/>
          </w:tcPr>
          <w:p w14:paraId="4087369A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Del</w:t>
            </w:r>
          </w:p>
        </w:tc>
        <w:tc>
          <w:tcPr>
            <w:tcW w:w="1070" w:type="dxa"/>
          </w:tcPr>
          <w:p w14:paraId="1E4690F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Al</w:t>
            </w:r>
          </w:p>
        </w:tc>
        <w:tc>
          <w:tcPr>
            <w:tcW w:w="900" w:type="dxa"/>
          </w:tcPr>
          <w:p w14:paraId="1433C6C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Boleto</w:t>
            </w:r>
          </w:p>
        </w:tc>
        <w:tc>
          <w:tcPr>
            <w:tcW w:w="927" w:type="dxa"/>
          </w:tcPr>
          <w:p w14:paraId="215D3D26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Costo Viatico</w:t>
            </w:r>
          </w:p>
        </w:tc>
        <w:tc>
          <w:tcPr>
            <w:tcW w:w="2443" w:type="dxa"/>
          </w:tcPr>
          <w:p w14:paraId="10FF9C85" w14:textId="77777777" w:rsidR="00E0503E" w:rsidRPr="00384C3C" w:rsidRDefault="00E0503E" w:rsidP="00B901DF">
            <w:pPr>
              <w:rPr>
                <w:iCs/>
                <w:sz w:val="16"/>
              </w:rPr>
            </w:pPr>
            <w:r w:rsidRPr="00384C3C">
              <w:rPr>
                <w:iCs/>
                <w:sz w:val="16"/>
              </w:rPr>
              <w:t>Descripción del Viaje</w:t>
            </w:r>
          </w:p>
        </w:tc>
      </w:tr>
      <w:tr w:rsidR="00FC15FC" w:rsidRPr="005109F6" w14:paraId="7CB5CC7B" w14:textId="77777777" w:rsidTr="00FC15FC">
        <w:tc>
          <w:tcPr>
            <w:tcW w:w="445" w:type="dxa"/>
          </w:tcPr>
          <w:p w14:paraId="428102A2" w14:textId="619014DA" w:rsidR="00E0503E" w:rsidRPr="00384C3C" w:rsidRDefault="00EB0835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1</w:t>
            </w:r>
          </w:p>
        </w:tc>
        <w:tc>
          <w:tcPr>
            <w:tcW w:w="989" w:type="dxa"/>
          </w:tcPr>
          <w:p w14:paraId="6A4EC988" w14:textId="78034930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6B964796" w14:textId="5BEA675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7F4535E2" w14:textId="288478D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1D310AA0" w14:textId="2C595DD3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7D7168C6" w14:textId="53E8A868" w:rsidR="00FC15FC" w:rsidRPr="00384C3C" w:rsidRDefault="00FC15FC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02CD6D2B" w14:textId="1C8F3100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1DE1BA34" w14:textId="3CEE49BA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77B11D7A" w14:textId="5C6229E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60C4D831" w14:textId="5011F7F4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7AA6A7D7" w14:textId="1AE7F796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6681CD5A" w14:textId="34FE4D4B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1CAFE56A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2300E6AE" w14:textId="67FB7682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749E6C83" w14:textId="4D198B22" w:rsidR="00E0503E" w:rsidRPr="00384C3C" w:rsidRDefault="00E0503E" w:rsidP="00B901DF">
            <w:pPr>
              <w:rPr>
                <w:iCs/>
                <w:sz w:val="16"/>
              </w:rPr>
            </w:pPr>
          </w:p>
        </w:tc>
      </w:tr>
      <w:tr w:rsidR="00FC15FC" w:rsidRPr="005109F6" w14:paraId="2C5382E5" w14:textId="77777777" w:rsidTr="00FC15FC">
        <w:tc>
          <w:tcPr>
            <w:tcW w:w="445" w:type="dxa"/>
          </w:tcPr>
          <w:p w14:paraId="6572844A" w14:textId="77777777" w:rsidR="00E0503E" w:rsidRPr="00384C3C" w:rsidRDefault="00E0503E" w:rsidP="00B901DF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2</w:t>
            </w:r>
          </w:p>
        </w:tc>
        <w:tc>
          <w:tcPr>
            <w:tcW w:w="989" w:type="dxa"/>
          </w:tcPr>
          <w:p w14:paraId="754A0397" w14:textId="7605E80C" w:rsidR="00E0503E" w:rsidRPr="00EB0835" w:rsidRDefault="00E0503E" w:rsidP="00B901DF">
            <w:pPr>
              <w:rPr>
                <w:iCs/>
                <w:sz w:val="52"/>
                <w:szCs w:val="96"/>
              </w:rPr>
            </w:pPr>
          </w:p>
        </w:tc>
        <w:tc>
          <w:tcPr>
            <w:tcW w:w="765" w:type="dxa"/>
          </w:tcPr>
          <w:p w14:paraId="3378A999" w14:textId="4F2FC0D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768" w:type="dxa"/>
          </w:tcPr>
          <w:p w14:paraId="370F223B" w14:textId="2A1DC2DD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835" w:type="dxa"/>
          </w:tcPr>
          <w:p w14:paraId="5AA10E7E" w14:textId="73EDFCA5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4" w:type="dxa"/>
          </w:tcPr>
          <w:p w14:paraId="6FB5E88A" w14:textId="1568E38B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14" w:type="dxa"/>
          </w:tcPr>
          <w:p w14:paraId="30A6DE22" w14:textId="548F381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22" w:type="dxa"/>
          </w:tcPr>
          <w:p w14:paraId="0CA49CB1" w14:textId="6D5442A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9" w:type="dxa"/>
          </w:tcPr>
          <w:p w14:paraId="221BD9B7" w14:textId="55EFD892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144" w:type="dxa"/>
          </w:tcPr>
          <w:p w14:paraId="217C09CA" w14:textId="48ED62B0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89" w:type="dxa"/>
          </w:tcPr>
          <w:p w14:paraId="2E9048B9" w14:textId="7FED2D3C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1070" w:type="dxa"/>
          </w:tcPr>
          <w:p w14:paraId="7042BFD7" w14:textId="77BF45FF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00" w:type="dxa"/>
          </w:tcPr>
          <w:p w14:paraId="4BC684C1" w14:textId="77777777" w:rsidR="00E0503E" w:rsidRPr="00384C3C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927" w:type="dxa"/>
          </w:tcPr>
          <w:p w14:paraId="19DFBE73" w14:textId="4EDC6298" w:rsidR="00E0503E" w:rsidRDefault="00E0503E" w:rsidP="00B901DF">
            <w:pPr>
              <w:rPr>
                <w:iCs/>
                <w:sz w:val="16"/>
              </w:rPr>
            </w:pPr>
          </w:p>
        </w:tc>
        <w:tc>
          <w:tcPr>
            <w:tcW w:w="2443" w:type="dxa"/>
          </w:tcPr>
          <w:p w14:paraId="379A0F8E" w14:textId="0A147BC1" w:rsidR="00E0503E" w:rsidRDefault="00E0503E" w:rsidP="00B901DF">
            <w:pPr>
              <w:rPr>
                <w:iCs/>
                <w:sz w:val="16"/>
              </w:rPr>
            </w:pPr>
          </w:p>
        </w:tc>
      </w:tr>
    </w:tbl>
    <w:p w14:paraId="179659BA" w14:textId="77777777" w:rsidR="005109F6" w:rsidRDefault="005109F6" w:rsidP="00E0503E"/>
    <w:sectPr w:rsidR="005109F6" w:rsidSect="00B901DF">
      <w:pgSz w:w="15840" w:h="12240" w:orient="landscape"/>
      <w:pgMar w:top="1701" w:right="1806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D7BF" w14:textId="77777777" w:rsidR="006D6400" w:rsidRDefault="006D6400" w:rsidP="005109F6">
      <w:pPr>
        <w:spacing w:after="0" w:line="240" w:lineRule="auto"/>
      </w:pPr>
      <w:r>
        <w:separator/>
      </w:r>
    </w:p>
  </w:endnote>
  <w:endnote w:type="continuationSeparator" w:id="0">
    <w:p w14:paraId="0E526C1B" w14:textId="77777777" w:rsidR="006D6400" w:rsidRDefault="006D6400" w:rsidP="0051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0FCD" w14:textId="77777777" w:rsidR="006D6400" w:rsidRDefault="006D6400" w:rsidP="005109F6">
      <w:pPr>
        <w:spacing w:after="0" w:line="240" w:lineRule="auto"/>
      </w:pPr>
      <w:r>
        <w:separator/>
      </w:r>
    </w:p>
  </w:footnote>
  <w:footnote w:type="continuationSeparator" w:id="0">
    <w:p w14:paraId="18DF7323" w14:textId="77777777" w:rsidR="006D6400" w:rsidRDefault="006D6400" w:rsidP="00510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6"/>
    <w:rsid w:val="00000629"/>
    <w:rsid w:val="000042DA"/>
    <w:rsid w:val="00013206"/>
    <w:rsid w:val="00014990"/>
    <w:rsid w:val="00037BBF"/>
    <w:rsid w:val="00037C42"/>
    <w:rsid w:val="00067EEC"/>
    <w:rsid w:val="000A210A"/>
    <w:rsid w:val="000B592B"/>
    <w:rsid w:val="000E4A61"/>
    <w:rsid w:val="000F1B84"/>
    <w:rsid w:val="0011531F"/>
    <w:rsid w:val="001227BB"/>
    <w:rsid w:val="001261CB"/>
    <w:rsid w:val="001261D8"/>
    <w:rsid w:val="00140397"/>
    <w:rsid w:val="001518A9"/>
    <w:rsid w:val="00173E5D"/>
    <w:rsid w:val="0017578F"/>
    <w:rsid w:val="00183AFE"/>
    <w:rsid w:val="001919A4"/>
    <w:rsid w:val="00195474"/>
    <w:rsid w:val="001A0560"/>
    <w:rsid w:val="001A3196"/>
    <w:rsid w:val="001B034F"/>
    <w:rsid w:val="001B0E34"/>
    <w:rsid w:val="001B32DB"/>
    <w:rsid w:val="001C26F3"/>
    <w:rsid w:val="001D655A"/>
    <w:rsid w:val="00202118"/>
    <w:rsid w:val="002052CD"/>
    <w:rsid w:val="002307B1"/>
    <w:rsid w:val="00242AB9"/>
    <w:rsid w:val="00260E77"/>
    <w:rsid w:val="00261272"/>
    <w:rsid w:val="00263A5E"/>
    <w:rsid w:val="00264F22"/>
    <w:rsid w:val="00273341"/>
    <w:rsid w:val="002B554F"/>
    <w:rsid w:val="002B5A7E"/>
    <w:rsid w:val="002C5BCB"/>
    <w:rsid w:val="002C5D99"/>
    <w:rsid w:val="002D582E"/>
    <w:rsid w:val="002E770D"/>
    <w:rsid w:val="002F276F"/>
    <w:rsid w:val="00306327"/>
    <w:rsid w:val="003244B8"/>
    <w:rsid w:val="00332F43"/>
    <w:rsid w:val="00336DC5"/>
    <w:rsid w:val="00336E2B"/>
    <w:rsid w:val="00341259"/>
    <w:rsid w:val="00342043"/>
    <w:rsid w:val="00375031"/>
    <w:rsid w:val="00384C3C"/>
    <w:rsid w:val="0038662D"/>
    <w:rsid w:val="003B7190"/>
    <w:rsid w:val="003D5BAA"/>
    <w:rsid w:val="003E0B8A"/>
    <w:rsid w:val="003F6F1C"/>
    <w:rsid w:val="00412DF6"/>
    <w:rsid w:val="00417BFB"/>
    <w:rsid w:val="004236BE"/>
    <w:rsid w:val="004340B3"/>
    <w:rsid w:val="00436141"/>
    <w:rsid w:val="00436E49"/>
    <w:rsid w:val="00437987"/>
    <w:rsid w:val="00441016"/>
    <w:rsid w:val="00445AE6"/>
    <w:rsid w:val="0045034A"/>
    <w:rsid w:val="00450DA1"/>
    <w:rsid w:val="0045401A"/>
    <w:rsid w:val="004702CA"/>
    <w:rsid w:val="004728B2"/>
    <w:rsid w:val="00474C02"/>
    <w:rsid w:val="00477440"/>
    <w:rsid w:val="004779C0"/>
    <w:rsid w:val="004834D9"/>
    <w:rsid w:val="00483D4B"/>
    <w:rsid w:val="004B42C7"/>
    <w:rsid w:val="004B5673"/>
    <w:rsid w:val="004C15C2"/>
    <w:rsid w:val="004C3603"/>
    <w:rsid w:val="004C5D38"/>
    <w:rsid w:val="004D7CC6"/>
    <w:rsid w:val="004E03A7"/>
    <w:rsid w:val="004E1606"/>
    <w:rsid w:val="004E39C2"/>
    <w:rsid w:val="004F12F7"/>
    <w:rsid w:val="004F2E92"/>
    <w:rsid w:val="004F3546"/>
    <w:rsid w:val="004F43EE"/>
    <w:rsid w:val="00500072"/>
    <w:rsid w:val="00502024"/>
    <w:rsid w:val="005109F6"/>
    <w:rsid w:val="00510D0B"/>
    <w:rsid w:val="00512B2B"/>
    <w:rsid w:val="00522C8A"/>
    <w:rsid w:val="005372E7"/>
    <w:rsid w:val="00542BE7"/>
    <w:rsid w:val="005619FA"/>
    <w:rsid w:val="005801A0"/>
    <w:rsid w:val="00580EDF"/>
    <w:rsid w:val="00582D03"/>
    <w:rsid w:val="0058569B"/>
    <w:rsid w:val="005A03BB"/>
    <w:rsid w:val="005C731C"/>
    <w:rsid w:val="005E4529"/>
    <w:rsid w:val="005E50C9"/>
    <w:rsid w:val="00624613"/>
    <w:rsid w:val="00634942"/>
    <w:rsid w:val="00634D8E"/>
    <w:rsid w:val="006439E8"/>
    <w:rsid w:val="00661100"/>
    <w:rsid w:val="00674EEB"/>
    <w:rsid w:val="00683D7E"/>
    <w:rsid w:val="006B4D65"/>
    <w:rsid w:val="006B557E"/>
    <w:rsid w:val="006D6400"/>
    <w:rsid w:val="007166ED"/>
    <w:rsid w:val="00722F21"/>
    <w:rsid w:val="007409AE"/>
    <w:rsid w:val="007509BF"/>
    <w:rsid w:val="007655DF"/>
    <w:rsid w:val="00774FEB"/>
    <w:rsid w:val="00776549"/>
    <w:rsid w:val="00787470"/>
    <w:rsid w:val="00787541"/>
    <w:rsid w:val="007B4D85"/>
    <w:rsid w:val="007B5A8C"/>
    <w:rsid w:val="007C4BD8"/>
    <w:rsid w:val="007C67A4"/>
    <w:rsid w:val="007D14BE"/>
    <w:rsid w:val="007D2454"/>
    <w:rsid w:val="007D402A"/>
    <w:rsid w:val="007E2BD3"/>
    <w:rsid w:val="007E7C8A"/>
    <w:rsid w:val="007E7E7D"/>
    <w:rsid w:val="00800406"/>
    <w:rsid w:val="0080770B"/>
    <w:rsid w:val="00813EEC"/>
    <w:rsid w:val="00815FBF"/>
    <w:rsid w:val="00830A03"/>
    <w:rsid w:val="00852348"/>
    <w:rsid w:val="00862751"/>
    <w:rsid w:val="00875A6F"/>
    <w:rsid w:val="008835AE"/>
    <w:rsid w:val="0089110C"/>
    <w:rsid w:val="008915DC"/>
    <w:rsid w:val="008B53E7"/>
    <w:rsid w:val="008C0573"/>
    <w:rsid w:val="008C1156"/>
    <w:rsid w:val="008C56F6"/>
    <w:rsid w:val="008D01CE"/>
    <w:rsid w:val="008D4E83"/>
    <w:rsid w:val="008D5212"/>
    <w:rsid w:val="008D5946"/>
    <w:rsid w:val="008E1CC8"/>
    <w:rsid w:val="008E32FC"/>
    <w:rsid w:val="008F0168"/>
    <w:rsid w:val="008F7F9A"/>
    <w:rsid w:val="009032ED"/>
    <w:rsid w:val="00912096"/>
    <w:rsid w:val="00917158"/>
    <w:rsid w:val="00924347"/>
    <w:rsid w:val="0092496D"/>
    <w:rsid w:val="00925282"/>
    <w:rsid w:val="0092538E"/>
    <w:rsid w:val="00925E73"/>
    <w:rsid w:val="0095155B"/>
    <w:rsid w:val="0096477E"/>
    <w:rsid w:val="00970AE2"/>
    <w:rsid w:val="0097166A"/>
    <w:rsid w:val="009A7B37"/>
    <w:rsid w:val="009C13EB"/>
    <w:rsid w:val="009D6FE4"/>
    <w:rsid w:val="009E3FCF"/>
    <w:rsid w:val="00A053C0"/>
    <w:rsid w:val="00A076FF"/>
    <w:rsid w:val="00A24920"/>
    <w:rsid w:val="00A25866"/>
    <w:rsid w:val="00A71ABA"/>
    <w:rsid w:val="00A728AF"/>
    <w:rsid w:val="00A74A46"/>
    <w:rsid w:val="00A908F7"/>
    <w:rsid w:val="00A974C3"/>
    <w:rsid w:val="00AA0F8C"/>
    <w:rsid w:val="00AC044F"/>
    <w:rsid w:val="00AD3A27"/>
    <w:rsid w:val="00AE142E"/>
    <w:rsid w:val="00AE6953"/>
    <w:rsid w:val="00AF3BD8"/>
    <w:rsid w:val="00B0283D"/>
    <w:rsid w:val="00B12CBB"/>
    <w:rsid w:val="00B25C4E"/>
    <w:rsid w:val="00B33F18"/>
    <w:rsid w:val="00B46EC6"/>
    <w:rsid w:val="00B71CB1"/>
    <w:rsid w:val="00B86603"/>
    <w:rsid w:val="00B901DF"/>
    <w:rsid w:val="00B92DCF"/>
    <w:rsid w:val="00B94954"/>
    <w:rsid w:val="00BB47BB"/>
    <w:rsid w:val="00BB7A0C"/>
    <w:rsid w:val="00BC2254"/>
    <w:rsid w:val="00BD0FA1"/>
    <w:rsid w:val="00BD23E4"/>
    <w:rsid w:val="00BD469F"/>
    <w:rsid w:val="00BE6721"/>
    <w:rsid w:val="00BE73C9"/>
    <w:rsid w:val="00C1312C"/>
    <w:rsid w:val="00C20484"/>
    <w:rsid w:val="00C42929"/>
    <w:rsid w:val="00C5008E"/>
    <w:rsid w:val="00C576C7"/>
    <w:rsid w:val="00C676DC"/>
    <w:rsid w:val="00C77E93"/>
    <w:rsid w:val="00C91A3C"/>
    <w:rsid w:val="00CA08F3"/>
    <w:rsid w:val="00CA3687"/>
    <w:rsid w:val="00CC1D3D"/>
    <w:rsid w:val="00CC5626"/>
    <w:rsid w:val="00CC58B1"/>
    <w:rsid w:val="00CD0C0C"/>
    <w:rsid w:val="00CD5CA6"/>
    <w:rsid w:val="00CE3DA7"/>
    <w:rsid w:val="00D02C94"/>
    <w:rsid w:val="00D14C29"/>
    <w:rsid w:val="00D161B5"/>
    <w:rsid w:val="00D30941"/>
    <w:rsid w:val="00D3378F"/>
    <w:rsid w:val="00D36BFC"/>
    <w:rsid w:val="00D41025"/>
    <w:rsid w:val="00D44B30"/>
    <w:rsid w:val="00D55686"/>
    <w:rsid w:val="00D56E28"/>
    <w:rsid w:val="00D83262"/>
    <w:rsid w:val="00D968D5"/>
    <w:rsid w:val="00DB3049"/>
    <w:rsid w:val="00DB59FF"/>
    <w:rsid w:val="00DC0350"/>
    <w:rsid w:val="00DC52E7"/>
    <w:rsid w:val="00DD2066"/>
    <w:rsid w:val="00DE2332"/>
    <w:rsid w:val="00E03BE0"/>
    <w:rsid w:val="00E0503E"/>
    <w:rsid w:val="00E10BAD"/>
    <w:rsid w:val="00E23391"/>
    <w:rsid w:val="00E33F39"/>
    <w:rsid w:val="00E51A30"/>
    <w:rsid w:val="00E52453"/>
    <w:rsid w:val="00E55860"/>
    <w:rsid w:val="00E578C0"/>
    <w:rsid w:val="00E840FE"/>
    <w:rsid w:val="00E86AEC"/>
    <w:rsid w:val="00EA6DA9"/>
    <w:rsid w:val="00EB0835"/>
    <w:rsid w:val="00EB17CE"/>
    <w:rsid w:val="00EB63A2"/>
    <w:rsid w:val="00EF0A3E"/>
    <w:rsid w:val="00EF15CF"/>
    <w:rsid w:val="00EF1982"/>
    <w:rsid w:val="00F0564E"/>
    <w:rsid w:val="00F10FE7"/>
    <w:rsid w:val="00F152A6"/>
    <w:rsid w:val="00F204F3"/>
    <w:rsid w:val="00F22EE2"/>
    <w:rsid w:val="00F339A4"/>
    <w:rsid w:val="00F44050"/>
    <w:rsid w:val="00F44AD1"/>
    <w:rsid w:val="00F53304"/>
    <w:rsid w:val="00F637D8"/>
    <w:rsid w:val="00F6619A"/>
    <w:rsid w:val="00F9296C"/>
    <w:rsid w:val="00F92FDB"/>
    <w:rsid w:val="00FC00F3"/>
    <w:rsid w:val="00FC15FC"/>
    <w:rsid w:val="00FC2F2E"/>
    <w:rsid w:val="00FC52E5"/>
    <w:rsid w:val="00FD1D7F"/>
    <w:rsid w:val="00FD3F1C"/>
    <w:rsid w:val="00FD6799"/>
    <w:rsid w:val="00FE5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5D4C"/>
  <w15:docId w15:val="{85803B2A-E8EF-46E7-AD01-2CEBA156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09F6"/>
  </w:style>
  <w:style w:type="paragraph" w:styleId="Piedepgina">
    <w:name w:val="footer"/>
    <w:basedOn w:val="Normal"/>
    <w:link w:val="PiedepginaCar"/>
    <w:uiPriority w:val="99"/>
    <w:unhideWhenUsed/>
    <w:rsid w:val="00510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F6"/>
  </w:style>
  <w:style w:type="paragraph" w:styleId="Sinespaciado">
    <w:name w:val="No Spacing"/>
    <w:uiPriority w:val="1"/>
    <w:qFormat/>
    <w:rsid w:val="008F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2025-09-04T13:48:00Z</cp:lastPrinted>
  <dcterms:created xsi:type="dcterms:W3CDTF">2026-03-04T15:16:00Z</dcterms:created>
  <dcterms:modified xsi:type="dcterms:W3CDTF">2026-03-04T15:16:00Z</dcterms:modified>
</cp:coreProperties>
</file>